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AC" w:rsidRDefault="009711AC" w:rsidP="009711AC">
      <w:pPr>
        <w:jc w:val="center"/>
        <w:rPr>
          <w:szCs w:val="28"/>
        </w:rPr>
      </w:pPr>
      <w:r>
        <w:rPr>
          <w:szCs w:val="28"/>
        </w:rPr>
        <w:t>АНАЛИТИЧЕСКАЯ ЗАПИСКА</w:t>
      </w:r>
    </w:p>
    <w:p w:rsidR="009711AC" w:rsidRDefault="009711AC" w:rsidP="009711AC">
      <w:pPr>
        <w:jc w:val="center"/>
        <w:rPr>
          <w:szCs w:val="28"/>
        </w:rPr>
      </w:pPr>
    </w:p>
    <w:p w:rsidR="009711AC" w:rsidRDefault="009711AC" w:rsidP="009711AC">
      <w:pPr>
        <w:jc w:val="center"/>
        <w:rPr>
          <w:szCs w:val="28"/>
        </w:rPr>
      </w:pPr>
      <w:r>
        <w:rPr>
          <w:szCs w:val="28"/>
        </w:rPr>
        <w:t xml:space="preserve">о результатах деятельности административной комиссии Майского сельсовета Черепановского района Новосибирской области </w:t>
      </w:r>
    </w:p>
    <w:p w:rsidR="009711AC" w:rsidRDefault="008245F2" w:rsidP="009711AC">
      <w:pPr>
        <w:jc w:val="center"/>
        <w:rPr>
          <w:szCs w:val="28"/>
        </w:rPr>
      </w:pPr>
      <w:r>
        <w:rPr>
          <w:szCs w:val="28"/>
        </w:rPr>
        <w:t>за 1 полугодие 2023</w:t>
      </w:r>
      <w:r w:rsidR="009711AC">
        <w:rPr>
          <w:szCs w:val="28"/>
        </w:rPr>
        <w:t xml:space="preserve"> года</w:t>
      </w:r>
    </w:p>
    <w:p w:rsidR="009711AC" w:rsidRDefault="009711AC" w:rsidP="009711AC">
      <w:pPr>
        <w:jc w:val="both"/>
        <w:rPr>
          <w:szCs w:val="28"/>
        </w:rPr>
      </w:pPr>
    </w:p>
    <w:p w:rsidR="009711AC" w:rsidRDefault="009711AC" w:rsidP="009711AC">
      <w:pPr>
        <w:jc w:val="both"/>
        <w:rPr>
          <w:szCs w:val="28"/>
        </w:rPr>
      </w:pP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В состав административной комиссии входит пять человек.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В первом полугодии 202</w:t>
      </w:r>
      <w:r w:rsidR="008245F2">
        <w:rPr>
          <w:szCs w:val="28"/>
        </w:rPr>
        <w:t>3</w:t>
      </w:r>
      <w:r>
        <w:rPr>
          <w:szCs w:val="28"/>
        </w:rPr>
        <w:t xml:space="preserve"> года проведено 11 заседаний административной комиссии, по сравн</w:t>
      </w:r>
      <w:r w:rsidR="008245F2">
        <w:rPr>
          <w:szCs w:val="28"/>
        </w:rPr>
        <w:t>ению с аналогичным периодом 2022</w:t>
      </w:r>
      <w:r>
        <w:rPr>
          <w:szCs w:val="28"/>
        </w:rPr>
        <w:t xml:space="preserve"> года </w:t>
      </w:r>
      <w:r w:rsidR="008245F2">
        <w:rPr>
          <w:szCs w:val="28"/>
        </w:rPr>
        <w:t>одинаковое количество заседаний.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 xml:space="preserve">В административную комиссию на рассмотрение не поступило ни одного  материал проверки КУСП из отдела МВД России по </w:t>
      </w:r>
      <w:proofErr w:type="spellStart"/>
      <w:r>
        <w:rPr>
          <w:szCs w:val="28"/>
        </w:rPr>
        <w:t>Черепановскому</w:t>
      </w:r>
      <w:proofErr w:type="spellEnd"/>
      <w:r>
        <w:rPr>
          <w:szCs w:val="28"/>
        </w:rPr>
        <w:t xml:space="preserve"> району.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Дел отправленных на доработку не было.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 xml:space="preserve">Проведено 24 рейдов по благоустройству территории, выписано 5 протоколов по ст.8.22. Закона. По протоколам вынесено 5 </w:t>
      </w:r>
      <w:r w:rsidR="008245F2">
        <w:rPr>
          <w:szCs w:val="28"/>
        </w:rPr>
        <w:t>предупреждений</w:t>
      </w:r>
      <w:bookmarkStart w:id="0" w:name="_GoBack"/>
      <w:bookmarkEnd w:id="0"/>
      <w:r>
        <w:rPr>
          <w:szCs w:val="28"/>
        </w:rPr>
        <w:t xml:space="preserve"> об устранении причин и условий, способствующих совершению административных правонарушений. 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 xml:space="preserve">За анализируемый период 2022 года жалоб от  лиц, привлеченных  к административной ответственности, на постановления комиссии в суд, прокуратуру не поступало. </w:t>
      </w:r>
    </w:p>
    <w:p w:rsidR="009711AC" w:rsidRDefault="009711AC" w:rsidP="009711AC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За истекшие полгода было размещено 20 публикаций в сети «Интернет» о мерах профилактики административных правонарушений (о введении</w:t>
      </w:r>
      <w:proofErr w:type="gramEnd"/>
      <w:r>
        <w:rPr>
          <w:szCs w:val="28"/>
        </w:rPr>
        <w:t xml:space="preserve"> особого противопожарного режима, </w:t>
      </w:r>
      <w:proofErr w:type="gramStart"/>
      <w:r>
        <w:rPr>
          <w:szCs w:val="28"/>
        </w:rPr>
        <w:t>об</w:t>
      </w:r>
      <w:proofErr w:type="gramEnd"/>
      <w:r>
        <w:rPr>
          <w:szCs w:val="28"/>
        </w:rPr>
        <w:t xml:space="preserve"> весенней уборки придомовых территорий) и было подготовлено и расклеено 40 листовок по ст.4.5.п.2., ст.8.22.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На встречах с населением, Главой и специалистами проведено 15 выступления о недопущении нахождения бродячего скота, собак на территории населенных пунктов, соблюдение тишины и покоя граждан, по соблюдению правил благоустройства.</w:t>
      </w:r>
    </w:p>
    <w:p w:rsidR="009711AC" w:rsidRDefault="009711AC" w:rsidP="009711AC">
      <w:pPr>
        <w:ind w:firstLine="567"/>
        <w:jc w:val="both"/>
        <w:rPr>
          <w:szCs w:val="28"/>
        </w:rPr>
      </w:pPr>
      <w:r>
        <w:rPr>
          <w:szCs w:val="28"/>
        </w:rPr>
        <w:t>Для более эффективной работы необходимо активизировать работу по выявлению нарушителей правил благоустройства, содержанию животных и т.д. Не реже одного раза в квартал опубликовать в СМИ информацию о профилактике правонарушений.</w:t>
      </w:r>
    </w:p>
    <w:p w:rsidR="009711AC" w:rsidRDefault="009711AC" w:rsidP="009711AC">
      <w:pPr>
        <w:ind w:firstLine="567"/>
        <w:rPr>
          <w:szCs w:val="28"/>
        </w:rPr>
      </w:pPr>
    </w:p>
    <w:p w:rsidR="009711AC" w:rsidRDefault="009711AC" w:rsidP="009711AC">
      <w:pPr>
        <w:ind w:firstLine="567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11AC" w:rsidTr="009711AC">
        <w:tc>
          <w:tcPr>
            <w:tcW w:w="4785" w:type="dxa"/>
            <w:hideMark/>
          </w:tcPr>
          <w:p w:rsidR="009711AC" w:rsidRDefault="009711A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административной комиссии Майского сельсовета</w:t>
            </w:r>
          </w:p>
        </w:tc>
        <w:tc>
          <w:tcPr>
            <w:tcW w:w="4786" w:type="dxa"/>
          </w:tcPr>
          <w:p w:rsidR="009711AC" w:rsidRDefault="009711A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  <w:p w:rsidR="009711AC" w:rsidRDefault="009711AC">
            <w:pPr>
              <w:spacing w:line="254" w:lineRule="auto"/>
              <w:jc w:val="righ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Г.И.Попова</w:t>
            </w:r>
            <w:proofErr w:type="spellEnd"/>
          </w:p>
        </w:tc>
      </w:tr>
    </w:tbl>
    <w:p w:rsidR="009711AC" w:rsidRDefault="009711AC" w:rsidP="009711AC"/>
    <w:p w:rsidR="00D343BE" w:rsidRDefault="00D343BE"/>
    <w:sectPr w:rsidR="00D3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8B"/>
    <w:rsid w:val="008245F2"/>
    <w:rsid w:val="009711AC"/>
    <w:rsid w:val="00D343BE"/>
    <w:rsid w:val="00D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2022-12-16T05:00:00Z</dcterms:created>
  <dcterms:modified xsi:type="dcterms:W3CDTF">2023-09-01T05:18:00Z</dcterms:modified>
</cp:coreProperties>
</file>